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color w:val="00b0f0"/>
          <w:u w:color="00b0f0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line">
                  <wp:posOffset>17779</wp:posOffset>
                </wp:positionV>
                <wp:extent cx="1454150" cy="1391286"/>
                <wp:effectExtent l="0" t="0" r="0" b="0"/>
                <wp:wrapSquare wrapText="bothSides" distL="0" distR="0" distT="0" distB="0"/>
                <wp:docPr id="1073741827" name="officeArt object" descr="Pictu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1391286"/>
                          <a:chOff x="0" y="0"/>
                          <a:chExt cx="1454150" cy="139128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454150" cy="139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3912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.0pt;margin-top:1.4pt;width:114.5pt;height:109.6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54150,1391285">
                <w10:wrap type="square" side="bothSides" anchorx="page"/>
                <v:rect id="_x0000_s1027" style="position:absolute;left:0;top:0;width:1454150;height:13912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54150;height:1391285;">
                  <v:imagedata r:id="rId4" o:title="image1.jpeg"/>
                </v:shape>
              </v:group>
            </w:pict>
          </mc:Fallback>
        </mc:AlternateContent>
      </w:r>
    </w:p>
    <w:p>
      <w:pPr>
        <w:pStyle w:val="Normal.0"/>
        <w:widowControl w:val="0"/>
        <w:spacing w:after="200"/>
        <w:ind w:left="284" w:firstLine="0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200"/>
        <w:ind w:left="284" w:firstLine="436"/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  <w:lang w:val="de-DE"/>
        </w:rPr>
        <w:t>FORMULARZ REZERWACJI</w:t>
      </w:r>
    </w:p>
    <w:p>
      <w:pPr>
        <w:pStyle w:val="Normal.0"/>
        <w:widowControl w:val="0"/>
        <w:spacing w:after="240"/>
        <w:ind w:left="284" w:firstLine="436"/>
      </w:pPr>
    </w:p>
    <w:p>
      <w:pPr>
        <w:pStyle w:val="Normal.0"/>
        <w:widowControl w:val="0"/>
        <w:spacing w:after="200"/>
        <w:ind w:left="284" w:firstLine="436"/>
        <w:rPr>
          <w:sz w:val="22"/>
          <w:szCs w:val="22"/>
        </w:rPr>
      </w:pPr>
      <w:r>
        <w:rPr>
          <w:rFonts w:ascii="Arial" w:hAnsi="Arial"/>
          <w:b w:val="1"/>
          <w:bCs w:val="1"/>
          <w:color w:val="00b0f0"/>
          <w:sz w:val="22"/>
          <w:szCs w:val="22"/>
          <w:u w:color="00b0f0"/>
          <w:rtl w:val="0"/>
        </w:rPr>
        <w:t>Wype</w:t>
      </w:r>
      <w:r>
        <w:rPr>
          <w:rFonts w:ascii="Arial" w:hAnsi="Arial" w:hint="default"/>
          <w:b w:val="1"/>
          <w:bCs w:val="1"/>
          <w:color w:val="00b0f0"/>
          <w:sz w:val="22"/>
          <w:szCs w:val="22"/>
          <w:u w:color="00b0f0"/>
          <w:rtl w:val="0"/>
        </w:rPr>
        <w:t>ł</w:t>
      </w:r>
      <w:r>
        <w:rPr>
          <w:rFonts w:ascii="Arial" w:hAnsi="Arial"/>
          <w:b w:val="1"/>
          <w:bCs w:val="1"/>
          <w:color w:val="00b0f0"/>
          <w:sz w:val="22"/>
          <w:szCs w:val="22"/>
          <w:u w:color="00b0f0"/>
          <w:rtl w:val="0"/>
        </w:rPr>
        <w:t>niony formularz prosimy odes</w:t>
      </w:r>
      <w:r>
        <w:rPr>
          <w:rFonts w:ascii="Arial" w:hAnsi="Arial" w:hint="default"/>
          <w:b w:val="1"/>
          <w:bCs w:val="1"/>
          <w:color w:val="00b0f0"/>
          <w:sz w:val="22"/>
          <w:szCs w:val="22"/>
          <w:u w:color="00b0f0"/>
          <w:rtl w:val="0"/>
        </w:rPr>
        <w:t>ł</w:t>
      </w:r>
      <w:r>
        <w:rPr>
          <w:rFonts w:ascii="Arial" w:hAnsi="Arial"/>
          <w:b w:val="1"/>
          <w:bCs w:val="1"/>
          <w:color w:val="00b0f0"/>
          <w:sz w:val="22"/>
          <w:szCs w:val="22"/>
          <w:u w:color="00b0f0"/>
          <w:rtl w:val="0"/>
        </w:rPr>
        <w:t>a</w:t>
      </w:r>
      <w:r>
        <w:rPr>
          <w:rFonts w:ascii="Arial" w:hAnsi="Arial" w:hint="default"/>
          <w:b w:val="1"/>
          <w:bCs w:val="1"/>
          <w:color w:val="00b0f0"/>
          <w:sz w:val="22"/>
          <w:szCs w:val="22"/>
          <w:u w:color="00b0f0"/>
          <w:rtl w:val="0"/>
        </w:rPr>
        <w:t xml:space="preserve">ć </w:t>
      </w:r>
      <w:r>
        <w:rPr>
          <w:rFonts w:ascii="Arial" w:hAnsi="Arial"/>
          <w:b w:val="1"/>
          <w:bCs w:val="1"/>
          <w:color w:val="00b0f0"/>
          <w:sz w:val="22"/>
          <w:szCs w:val="22"/>
          <w:u w:color="00b0f0"/>
          <w:rtl w:val="0"/>
        </w:rPr>
        <w:t xml:space="preserve">na adres: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"mailto:grupy.wroclaw@loopys.pl%20"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grupy.wroclaw@loopys.pl </w:t>
      </w:r>
      <w:r>
        <w:rPr/>
        <w:fldChar w:fldCharType="end" w:fldLock="0"/>
      </w:r>
    </w:p>
    <w:tbl>
      <w:tblPr>
        <w:tblW w:w="108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8"/>
        <w:gridCol w:w="2262"/>
        <w:gridCol w:w="2693"/>
        <w:gridCol w:w="3146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Nazwa Organizatora:</w:t>
            </w:r>
          </w:p>
        </w:tc>
        <w:tc>
          <w:tcPr>
            <w:tcW w:type="dxa" w:w="81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Adres:</w:t>
            </w:r>
          </w:p>
        </w:tc>
        <w:tc>
          <w:tcPr>
            <w:tcW w:type="dxa" w:w="81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Osoba kontaktowa:</w:t>
            </w:r>
          </w:p>
        </w:tc>
        <w:tc>
          <w:tcPr>
            <w:tcW w:type="dxa" w:w="81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Telefon kontaktowy: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E-mail:</w:t>
            </w:r>
          </w:p>
        </w:tc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Ilo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rtl w:val="0"/>
              </w:rPr>
              <w:t>dzieci: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Klasa 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rtl w:val="0"/>
              </w:rPr>
              <w:t>wiek dzieci:</w:t>
            </w:r>
          </w:p>
        </w:tc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Ilo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rtl w:val="0"/>
              </w:rPr>
              <w:t>opiekun</w:t>
            </w:r>
            <w:r>
              <w:rPr>
                <w:rFonts w:ascii="Arial" w:hAnsi="Arial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w: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Data  i godzina wizyty:</w:t>
            </w:r>
          </w:p>
        </w:tc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200" w:line="240" w:lineRule="auto"/>
        <w:jc w:val="center"/>
        <w:rPr>
          <w:sz w:val="22"/>
          <w:szCs w:val="22"/>
        </w:rPr>
      </w:pPr>
    </w:p>
    <w:p>
      <w:pPr>
        <w:pStyle w:val="Normal.0"/>
        <w:widowControl w:val="0"/>
        <w:spacing w:before="120" w:after="120"/>
        <w:ind w:left="284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color w:val="00b0f0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</w:rPr>
        <w:t>Zapisz si</w:t>
      </w:r>
      <w:r>
        <w:rPr>
          <w:rFonts w:ascii="Arial" w:hAnsi="Arial" w:hint="default"/>
          <w:b w:val="1"/>
          <w:bCs w:val="1"/>
          <w:color w:val="00b0f0"/>
          <w:sz w:val="28"/>
          <w:szCs w:val="28"/>
          <w:u w:color="00b0f0"/>
          <w:rtl w:val="0"/>
        </w:rPr>
        <w:t xml:space="preserve">ę </w:t>
      </w: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</w:rPr>
        <w:t xml:space="preserve">do naszego newslettera! </w:t>
      </w:r>
    </w:p>
    <w:p>
      <w:pPr>
        <w:pStyle w:val="Normal.0"/>
        <w:widowControl w:val="0"/>
        <w:rPr>
          <w:rFonts w:ascii="Arial" w:cs="Arial" w:hAnsi="Arial" w:eastAsia="Arial"/>
          <w:color w:val="00b0f0"/>
          <w:sz w:val="24"/>
          <w:szCs w:val="24"/>
          <w:u w:color="00b0f0"/>
        </w:rPr>
      </w:pPr>
      <w:r>
        <w:rPr>
          <w:rFonts w:ascii="Arial" w:hAnsi="Arial"/>
          <w:color w:val="00b0f0"/>
          <w:sz w:val="24"/>
          <w:szCs w:val="24"/>
          <w:u w:color="00b0f0"/>
          <w:rtl w:val="0"/>
        </w:rPr>
        <w:t>Je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>ś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li interesuj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 xml:space="preserve">ę 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Ci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 xml:space="preserve">ę 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otrzymywanie od nas informacji na temat bie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>żą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cych ofert dla szk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>ół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, wydarze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 xml:space="preserve">ń </w:t>
      </w:r>
      <w:r>
        <w:rPr>
          <w:rFonts w:ascii="Arial" w:hAnsi="Arial"/>
          <w:color w:val="00b0f0"/>
          <w:sz w:val="24"/>
          <w:szCs w:val="24"/>
          <w:u w:color="00b0f0"/>
          <w:rtl w:val="0"/>
          <w:lang w:val="en-US"/>
        </w:rPr>
        <w:t>w Loopy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>’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s i promocji, wpisz poni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>ż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ej sw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  <w:lang w:val="es-ES_tradnl"/>
        </w:rPr>
        <w:t>ó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j e-mail kontaktowy.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color w:val="00b0f0"/>
          <w:sz w:val="28"/>
          <w:szCs w:val="28"/>
          <w:u w:color="00b0f0"/>
        </w:rPr>
      </w:pPr>
    </w:p>
    <w:p>
      <w:pPr>
        <w:pStyle w:val="Normal.0"/>
        <w:widowControl w:val="0"/>
        <w:jc w:val="center"/>
        <w:rPr>
          <w:rFonts w:ascii="Arial" w:cs="Arial" w:hAnsi="Arial" w:eastAsia="Arial"/>
          <w:b w:val="1"/>
          <w:bCs w:val="1"/>
          <w:color w:val="00b0f0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  <w:lang w:val="en-US"/>
        </w:rPr>
        <w:t>______________________________</w:t>
      </w:r>
    </w:p>
    <w:p>
      <w:pPr>
        <w:pStyle w:val="Normal.0"/>
        <w:widowControl w:val="0"/>
        <w:tabs>
          <w:tab w:val="left" w:pos="2657"/>
          <w:tab w:val="left" w:pos="5337"/>
          <w:tab w:val="left" w:pos="7797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tabs>
          <w:tab w:val="left" w:pos="2657"/>
          <w:tab w:val="left" w:pos="5337"/>
          <w:tab w:val="left" w:pos="7797"/>
        </w:tabs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tabs>
          <w:tab w:val="left" w:pos="2657"/>
          <w:tab w:val="left" w:pos="5337"/>
          <w:tab w:val="left" w:pos="7797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ZASADY OBOWI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</w:rPr>
        <w:t>ZUJ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</w:rPr>
        <w:t>CE GRUP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Ę</w:t>
      </w:r>
      <w:r>
        <w:rPr>
          <w:rFonts w:ascii="Arial" w:hAnsi="Arial"/>
          <w:b w:val="1"/>
          <w:bCs w:val="1"/>
          <w:sz w:val="28"/>
          <w:szCs w:val="28"/>
          <w:rtl w:val="0"/>
        </w:rPr>
        <w:t>:</w:t>
      </w:r>
      <w:r>
        <w:rPr>
          <w:rFonts w:ascii="Arial" w:cs="Arial" w:hAnsi="Arial" w:eastAsia="Arial"/>
        </w:rPr>
        <w:tab/>
        <w:tab/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</w:rPr>
        <w:t>Obowi</w:t>
      </w:r>
      <w:r>
        <w:rPr>
          <w:rFonts w:ascii="Arial" w:hAnsi="Arial" w:hint="default"/>
          <w:b w:val="0"/>
          <w:bCs w:val="0"/>
          <w:sz w:val="24"/>
          <w:szCs w:val="24"/>
          <w:rtl w:val="0"/>
        </w:rPr>
        <w:t>ą</w:t>
      </w:r>
      <w:r>
        <w:rPr>
          <w:rFonts w:ascii="Arial" w:hAnsi="Arial"/>
          <w:b w:val="0"/>
          <w:bCs w:val="0"/>
          <w:sz w:val="24"/>
          <w:szCs w:val="24"/>
          <w:rtl w:val="0"/>
        </w:rPr>
        <w:t>zuje taki sam pakiet dla ca</w:t>
      </w:r>
      <w:r>
        <w:rPr>
          <w:rFonts w:ascii="Arial" w:hAnsi="Arial" w:hint="default"/>
          <w:b w:val="0"/>
          <w:bCs w:val="0"/>
          <w:sz w:val="24"/>
          <w:szCs w:val="24"/>
          <w:rtl w:val="0"/>
        </w:rPr>
        <w:t>ł</w:t>
      </w:r>
      <w:r>
        <w:rPr>
          <w:rFonts w:ascii="Arial" w:hAnsi="Arial"/>
          <w:b w:val="0"/>
          <w:bCs w:val="0"/>
          <w:sz w:val="24"/>
          <w:szCs w:val="24"/>
          <w:rtl w:val="0"/>
        </w:rPr>
        <w:t>ej grupy.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Prosimy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nie wnosi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</w:rPr>
        <w:t>ć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w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asnych napoj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 i jedzenia.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Wszyscy bawi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bez but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w, ale w skarpetkach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Paragon wystawiany jest na rzeczywist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liczb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 xml:space="preserve">dzieci pod warunkiem,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podczas pierwszej godziny trwania wizyty Organizator potwierdzi liczb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dzieci. 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atno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za wizyt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nast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 trakcie jej trwania w Recepcji (got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wk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lub kart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).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Podczas pobytu na placu zabaw Loopy's World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dzieci pozostaj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Arial" w:hAnsi="Arial"/>
          <w:b w:val="1"/>
          <w:bCs w:val="1"/>
          <w:sz w:val="24"/>
          <w:szCs w:val="24"/>
          <w:rtl w:val="0"/>
        </w:rPr>
        <w:t>pod opiek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Arial" w:hAnsi="Arial"/>
          <w:b w:val="1"/>
          <w:bCs w:val="1"/>
          <w:sz w:val="24"/>
          <w:szCs w:val="24"/>
          <w:rtl w:val="0"/>
        </w:rPr>
        <w:t>Opiekun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Oferta przeznaczona jest dla grup min. 15 dzieci w wieku od 4 do 13 lat.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Rezerwacja weekendowa wymaga potwierdzenia przez koordynatora ds. grup</w:t>
      </w:r>
    </w:p>
    <w:p>
      <w:pPr>
        <w:pStyle w:val="Normal.0"/>
        <w:widowControl w:val="0"/>
        <w:ind w:left="284" w:firstLine="0"/>
        <w:rPr>
          <w:rFonts w:ascii="Arial" w:cs="Arial" w:hAnsi="Arial" w:eastAsia="Arial"/>
          <w:sz w:val="24"/>
          <w:szCs w:val="24"/>
        </w:rPr>
      </w:pPr>
      <w:bookmarkStart w:name="_gjdgxs" w:id="0"/>
      <w:bookmarkEnd w:id="0"/>
    </w:p>
    <w:p>
      <w:pPr>
        <w:pStyle w:val="Normal.0"/>
        <w:widowControl w:val="0"/>
        <w:ind w:left="284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Potwierdzam, i</w:t>
      </w:r>
      <w:r>
        <w:rPr>
          <w:rFonts w:ascii="Arial" w:hAnsi="Arial" w:hint="default"/>
          <w:sz w:val="24"/>
          <w:szCs w:val="24"/>
          <w:rtl w:val="0"/>
        </w:rPr>
        <w:t xml:space="preserve">ż </w:t>
      </w:r>
      <w:r>
        <w:rPr>
          <w:rFonts w:ascii="Arial" w:hAnsi="Arial"/>
          <w:sz w:val="24"/>
          <w:szCs w:val="24"/>
          <w:rtl w:val="0"/>
        </w:rPr>
        <w:t>zapozna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  <w:lang w:val="pt-PT"/>
        </w:rPr>
        <w:t>em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zasadami wizyty grup zorganizowanych w Loopy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World.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</w:rPr>
      </w:pPr>
    </w:p>
    <w:tbl>
      <w:tblPr>
        <w:tblW w:w="104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9"/>
        <w:gridCol w:w="4640"/>
      </w:tblGrid>
      <w:tr>
        <w:tblPrEx>
          <w:shd w:val="clear" w:color="auto" w:fill="ced7e7"/>
        </w:tblPrEx>
        <w:trPr>
          <w:trHeight w:val="1433" w:hRule="atLeast"/>
        </w:trPr>
        <w:tc>
          <w:tcPr>
            <w:tcW w:type="dxa" w:w="577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Data i miejsce:</w:t>
            </w:r>
          </w:p>
          <w:p>
            <w:pPr>
              <w:pStyle w:val="Normal.0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Normal.0"/>
              <w:widowControl w:val="0"/>
              <w:bidi w:val="0"/>
              <w:spacing w:before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_______________________________________</w:t>
            </w:r>
          </w:p>
        </w:tc>
        <w:tc>
          <w:tcPr>
            <w:tcW w:type="dxa" w:w="46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Podpis Organizatora:</w:t>
            </w:r>
          </w:p>
          <w:p>
            <w:pPr>
              <w:pStyle w:val="Normal.0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Normal.0"/>
              <w:widowControl w:val="0"/>
              <w:bidi w:val="0"/>
              <w:spacing w:before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____________________________________</w:t>
            </w:r>
          </w:p>
        </w:tc>
      </w:tr>
    </w:tbl>
    <w:p>
      <w:pPr>
        <w:pStyle w:val="Normal.0"/>
        <w:widowControl w:val="0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b0f0"/>
          <w:sz w:val="28"/>
          <w:szCs w:val="28"/>
          <w:u w:color="00b0f0"/>
        </w:rPr>
        <w:br w:type="page"/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color w:val="00b0f0"/>
          <w:sz w:val="28"/>
          <w:szCs w:val="28"/>
          <w:u w:color="00b0f0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  <w:lang w:val="de-DE"/>
        </w:rPr>
        <w:t xml:space="preserve">WYBIERZ PAKIET: 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tbl>
      <w:tblPr>
        <w:tblW w:w="10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5"/>
        <w:gridCol w:w="5387"/>
      </w:tblGrid>
      <w:tr>
        <w:tblPrEx>
          <w:shd w:val="clear" w:color="auto" w:fill="ced7e7"/>
        </w:tblPrEx>
        <w:trPr>
          <w:trHeight w:val="1603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Arial" w:cs="Arial" w:hAnsi="Arial" w:eastAsia="Arial"/>
                <w:color w:val="3366ff"/>
                <w:sz w:val="16"/>
                <w:szCs w:val="16"/>
                <w:u w:color="3366ff"/>
              </w:rPr>
            </w:pPr>
          </w:p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bidi w:val="0"/>
              <w:ind w:left="34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color w:val="00b0f0"/>
                <w:sz w:val="32"/>
                <w:szCs w:val="32"/>
                <w:u w:color="00b0f0"/>
                <w:rtl w:val="0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SWOBODNA ZABAWA NA PLACU - 30 z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ł</w:t>
            </w:r>
          </w:p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ind w:left="357" w:firstLine="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u w:val="single"/>
                <w:rtl w:val="0"/>
              </w:rPr>
            </w:pPr>
            <w:r>
              <w:rPr>
                <w:rFonts w:ascii="Arial" w:hAnsi="Arial"/>
                <w:u w:val="single"/>
                <w:rtl w:val="0"/>
              </w:rPr>
              <w:t xml:space="preserve">Cena zawiera: </w:t>
            </w:r>
          </w:p>
          <w:p>
            <w:pPr>
              <w:pStyle w:val="Normal.0"/>
              <w:widowControl w:val="0"/>
              <w:rPr>
                <w:rFonts w:ascii="Arial" w:cs="Arial" w:hAnsi="Arial" w:eastAsia="Arial"/>
                <w:u w:val="single"/>
              </w:rPr>
            </w:pP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Wst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p na 2,5h - 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liwo</w:t>
            </w:r>
            <w:r>
              <w:rPr>
                <w:rFonts w:ascii="Arial" w:hAnsi="Arial" w:hint="default"/>
                <w:rtl w:val="0"/>
              </w:rPr>
              <w:t xml:space="preserve">ść </w:t>
            </w:r>
            <w:r>
              <w:rPr>
                <w:rFonts w:ascii="Arial" w:hAnsi="Arial"/>
                <w:rtl w:val="0"/>
              </w:rPr>
              <w:t>korzystania ze wszystkich og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lnodost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pnych atrakcji.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rPr>
                <w:rFonts w:ascii="Arial" w:cs="Arial" w:hAnsi="Arial" w:eastAsia="Arial"/>
                <w:color w:val="00b0f0"/>
                <w:sz w:val="16"/>
                <w:szCs w:val="16"/>
                <w:u w:color="00b0f0"/>
              </w:rPr>
            </w:pPr>
          </w:p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color w:val="00b0f0"/>
                <w:sz w:val="32"/>
                <w:szCs w:val="32"/>
                <w:u w:color="00b0f0"/>
                <w:rtl w:val="0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color w:val="00b0f0"/>
                <w:sz w:val="24"/>
                <w:szCs w:val="24"/>
                <w:u w:color="00b0f0"/>
                <w:rtl w:val="0"/>
              </w:rPr>
              <w:t xml:space="preserve">SWOBODNA ZABAWA NA PLACU 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4"/>
                <w:szCs w:val="24"/>
                <w:u w:color="00b0f0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olor w:val="00b0f0"/>
                <w:sz w:val="24"/>
                <w:szCs w:val="24"/>
                <w:u w:color="00b0f0"/>
                <w:rtl w:val="0"/>
              </w:rPr>
              <w:t>27 z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4"/>
                <w:szCs w:val="24"/>
                <w:u w:color="00b0f0"/>
                <w:rtl w:val="0"/>
              </w:rPr>
              <w:t>ł</w:t>
            </w:r>
          </w:p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ind w:left="357" w:firstLine="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u w:val="single"/>
                <w:rtl w:val="0"/>
              </w:rPr>
            </w:pPr>
            <w:r>
              <w:rPr>
                <w:rFonts w:ascii="Arial" w:hAnsi="Arial"/>
                <w:u w:val="single"/>
                <w:rtl w:val="0"/>
              </w:rPr>
              <w:t xml:space="preserve">Cena zawiera: </w:t>
            </w:r>
          </w:p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rPr>
                <w:rFonts w:ascii="Arial" w:cs="Arial" w:hAnsi="Arial" w:eastAsia="Arial"/>
                <w:u w:val="single"/>
              </w:rPr>
            </w:pP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Wst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p na 1,5h - 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liwo</w:t>
            </w:r>
            <w:r>
              <w:rPr>
                <w:rFonts w:ascii="Arial" w:hAnsi="Arial" w:hint="default"/>
                <w:rtl w:val="0"/>
              </w:rPr>
              <w:t xml:space="preserve">ść </w:t>
            </w:r>
            <w:r>
              <w:rPr>
                <w:rFonts w:ascii="Arial" w:hAnsi="Arial"/>
                <w:rtl w:val="0"/>
              </w:rPr>
              <w:t>korzystania ze wszystkich og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lnodost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pnych atrakcji.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keepNext w:val="1"/>
        <w:widowControl w:val="0"/>
        <w:spacing w:before="120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  <w:lang w:val="en-US"/>
        </w:rPr>
        <w:t>DODATKOWY POCZ</w:t>
      </w:r>
      <w:r>
        <w:rPr>
          <w:rFonts w:ascii="Arial" w:hAnsi="Arial" w:hint="default"/>
          <w:b w:val="1"/>
          <w:bCs w:val="1"/>
          <w:color w:val="00b0f0"/>
          <w:sz w:val="28"/>
          <w:szCs w:val="28"/>
          <w:u w:color="00b0f0"/>
          <w:rtl w:val="0"/>
        </w:rPr>
        <w:t>Ę</w:t>
      </w: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</w:rPr>
        <w:t xml:space="preserve">STUNEK: </w:t>
      </w:r>
      <w:r>
        <w:rPr>
          <w:rFonts w:ascii="Arial" w:hAnsi="Arial"/>
          <w:sz w:val="18"/>
          <w:szCs w:val="18"/>
          <w:u w:val="single"/>
          <w:rtl w:val="0"/>
        </w:rPr>
        <w:t>UWAGA! Obowi</w:t>
      </w:r>
      <w:r>
        <w:rPr>
          <w:rFonts w:ascii="Arial" w:hAnsi="Arial" w:hint="default"/>
          <w:sz w:val="18"/>
          <w:szCs w:val="18"/>
          <w:u w:val="single"/>
          <w:rtl w:val="0"/>
        </w:rPr>
        <w:t>ą</w:t>
      </w:r>
      <w:r>
        <w:rPr>
          <w:rFonts w:ascii="Arial" w:hAnsi="Arial"/>
          <w:sz w:val="18"/>
          <w:szCs w:val="18"/>
          <w:u w:val="single"/>
          <w:rtl w:val="0"/>
        </w:rPr>
        <w:t>zuje taki sam pakiet dla ca</w:t>
      </w:r>
      <w:r>
        <w:rPr>
          <w:rFonts w:ascii="Arial" w:hAnsi="Arial" w:hint="default"/>
          <w:sz w:val="18"/>
          <w:szCs w:val="18"/>
          <w:u w:val="single"/>
          <w:rtl w:val="0"/>
        </w:rPr>
        <w:t>ł</w:t>
      </w:r>
      <w:r>
        <w:rPr>
          <w:rFonts w:ascii="Arial" w:hAnsi="Arial"/>
          <w:sz w:val="18"/>
          <w:szCs w:val="18"/>
          <w:u w:val="single"/>
          <w:rtl w:val="0"/>
        </w:rPr>
        <w:t>ej grupy.</w:t>
      </w:r>
    </w:p>
    <w:p>
      <w:pPr>
        <w:pStyle w:val="Normal.0"/>
        <w:keepNext w:val="1"/>
        <w:widowControl w:val="0"/>
        <w:spacing w:before="120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tbl>
      <w:tblPr>
        <w:tblW w:w="95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3"/>
        <w:gridCol w:w="2017"/>
        <w:gridCol w:w="2496"/>
        <w:gridCol w:w="460"/>
        <w:gridCol w:w="188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firstLine="34"/>
            </w:pP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NAP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J 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  <w:lang w:val="nl-NL"/>
              </w:rPr>
              <w:t>3,5 z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ł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/ dziecko:</w:t>
            </w:r>
          </w:p>
        </w:tc>
        <w:tc>
          <w:tcPr>
            <w:tcW w:type="dxa" w:w="48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</w:pP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  <w:lang w:val="de-DE"/>
              </w:rPr>
              <w:t>PRZEK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  <w:lang w:val="de-DE"/>
              </w:rPr>
              <w:t xml:space="preserve">SKA 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  <w:lang w:val="nl-NL"/>
              </w:rPr>
              <w:t>5 z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ł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/ dziecko: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14"/>
            </w:tcMar>
            <w:vAlign w:val="center"/>
          </w:tcPr>
          <w:p>
            <w:pPr>
              <w:pStyle w:val="Normal.0"/>
              <w:keepNext w:val="1"/>
              <w:widowControl w:val="0"/>
              <w:tabs>
                <w:tab w:val="left" w:pos="3199"/>
              </w:tabs>
              <w:ind w:right="34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Lemoniada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0,5l 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</w:rPr>
              <w:t>□</w:t>
            </w:r>
          </w:p>
        </w:tc>
        <w:tc>
          <w:tcPr>
            <w:tcW w:type="dxa" w:w="29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14"/>
            </w:tcMar>
            <w:vAlign w:val="center"/>
          </w:tcPr>
          <w:p>
            <w:pPr>
              <w:pStyle w:val="Normal.0"/>
              <w:keepNext w:val="1"/>
              <w:widowControl w:val="0"/>
              <w:tabs>
                <w:tab w:val="left" w:pos="3199"/>
              </w:tabs>
              <w:ind w:right="34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Sok pomara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ń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czowy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 0,3l 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</w:rPr>
              <w:t>□</w:t>
            </w:r>
          </w:p>
        </w:tc>
        <w:tc>
          <w:tcPr>
            <w:tcW w:type="dxa" w:w="29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left="34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Frytki 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keepNext w:val="1"/>
              <w:widowControl w:val="0"/>
              <w:ind w:right="142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Sok jab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kowy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0,3l 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</w:rPr>
              <w:t>□</w:t>
            </w:r>
          </w:p>
        </w:tc>
        <w:tc>
          <w:tcPr>
            <w:tcW w:type="dxa" w:w="29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keepNext w:val="1"/>
              <w:widowControl w:val="0"/>
              <w:ind w:right="142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Dzbanek wody </w:t>
            </w:r>
            <w:r>
              <w:rPr>
                <w:rFonts w:ascii="Arial" w:hAnsi="Arial"/>
                <w:sz w:val="18"/>
                <w:szCs w:val="18"/>
                <w:rtl w:val="0"/>
              </w:rPr>
              <w:t>1l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17"/>
              <w:bottom w:type="dxa" w:w="80"/>
              <w:right w:type="dxa" w:w="222"/>
            </w:tcMar>
            <w:vAlign w:val="center"/>
          </w:tcPr>
          <w:p>
            <w:pPr>
              <w:pStyle w:val="Normal.0"/>
              <w:keepNext w:val="1"/>
              <w:widowControl w:val="0"/>
              <w:ind w:left="137" w:right="142" w:firstLine="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</w:rPr>
              <w:t>□</w:t>
            </w:r>
          </w:p>
        </w:tc>
        <w:tc>
          <w:tcPr>
            <w:tcW w:type="dxa" w:w="249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spacing w:after="200" w:line="276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type="dxa" w:w="2348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keepNext w:val="1"/>
        <w:widowControl w:val="0"/>
        <w:spacing w:before="120" w:line="240" w:lineRule="auto"/>
        <w:ind w:left="108" w:hanging="108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p>
      <w:pPr>
        <w:pStyle w:val="Normal.0"/>
        <w:keepNext w:val="1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keepNext w:val="1"/>
        <w:widowContro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DLA OPIEKUN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W </w:t>
      </w:r>
      <w:r>
        <w:rPr>
          <w:rFonts w:ascii="Arial" w:hAnsi="Arial"/>
          <w:sz w:val="18"/>
          <w:szCs w:val="18"/>
          <w:rtl w:val="0"/>
        </w:rPr>
        <w:t xml:space="preserve">(1 opiekun / 10 dzieci): </w:t>
      </w:r>
    </w:p>
    <w:p>
      <w:pPr>
        <w:pStyle w:val="Normal.0"/>
        <w:keepNext w:val="1"/>
        <w:widowControl w:val="0"/>
        <w:ind w:left="567" w:firstLine="0"/>
        <w:rPr>
          <w:rFonts w:ascii="Arial" w:cs="Arial" w:hAnsi="Arial" w:eastAsia="Arial"/>
          <w:sz w:val="18"/>
          <w:szCs w:val="18"/>
        </w:rPr>
      </w:pPr>
    </w:p>
    <w:p>
      <w:pPr>
        <w:pStyle w:val="List Paragraph"/>
        <w:keepNext w:val="1"/>
        <w:widowControl w:val="0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1"/>
          <w:bCs w:val="1"/>
          <w:sz w:val="18"/>
          <w:szCs w:val="18"/>
          <w:rtl w:val="0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Kawa / Herbata GRATIS</w:t>
      </w: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  </w:t>
      </w:r>
    </w:p>
    <w:p>
      <w:pPr>
        <w:pStyle w:val="List Paragraph"/>
        <w:keepNext w:val="1"/>
        <w:widowControl w:val="0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1"/>
          <w:bCs w:val="1"/>
          <w:sz w:val="18"/>
          <w:szCs w:val="18"/>
          <w:rtl w:val="0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15% zni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ż</w:t>
      </w:r>
      <w:r>
        <w:rPr>
          <w:rFonts w:ascii="Arial" w:hAnsi="Arial"/>
          <w:b w:val="1"/>
          <w:bCs w:val="1"/>
          <w:sz w:val="18"/>
          <w:szCs w:val="18"/>
          <w:rtl w:val="0"/>
        </w:rPr>
        <w:t>ki</w:t>
      </w: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 na pozosta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ł</w:t>
      </w:r>
      <w:r>
        <w:rPr>
          <w:rFonts w:ascii="Arial" w:hAnsi="Arial"/>
          <w:b w:val="0"/>
          <w:bCs w:val="0"/>
          <w:sz w:val="18"/>
          <w:szCs w:val="18"/>
          <w:rtl w:val="0"/>
        </w:rPr>
        <w:t>e dania z menu Restauracji Loopy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’</w:t>
      </w:r>
      <w:r>
        <w:rPr>
          <w:rFonts w:ascii="Arial" w:hAnsi="Arial"/>
          <w:b w:val="0"/>
          <w:bCs w:val="0"/>
          <w:sz w:val="18"/>
          <w:szCs w:val="18"/>
          <w:rtl w:val="0"/>
          <w:lang w:val="pt-PT"/>
        </w:rPr>
        <w:t xml:space="preserve">s.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keepNext w:val="1"/>
        <w:widowControl w:val="0"/>
        <w:spacing w:before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  <w:lang w:val="de-DE"/>
        </w:rPr>
        <w:t>DODATKOWE ATRAKCJE: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</w:rPr>
        <w:t>UWAGA! Obowi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zuje taki sam pakiet atrakcji dla ca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ej grupy.</w:t>
      </w:r>
    </w:p>
    <w:p>
      <w:pPr>
        <w:pStyle w:val="Normal.0"/>
        <w:keepNext w:val="1"/>
        <w:widowControl w:val="0"/>
        <w:spacing w:before="120"/>
        <w:jc w:val="center"/>
        <w:rPr>
          <w:rFonts w:ascii="Arial" w:cs="Arial" w:hAnsi="Arial" w:eastAsia="Arial"/>
          <w:sz w:val="18"/>
          <w:szCs w:val="18"/>
        </w:rPr>
      </w:pPr>
    </w:p>
    <w:tbl>
      <w:tblPr>
        <w:tblW w:w="807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29"/>
        <w:gridCol w:w="255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left="57" w:hanging="34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przejazd kolejk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lub autkam</w:t>
            </w:r>
            <w:r>
              <w:rPr>
                <w:rFonts w:ascii="Arial" w:hAnsi="Arial"/>
                <w:color w:val="00b0f0"/>
                <w:sz w:val="22"/>
                <w:szCs w:val="22"/>
                <w:u w:color="00b0f0"/>
                <w:rtl w:val="0"/>
              </w:rPr>
              <w:t xml:space="preserve">i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4 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left="57" w:hanging="34"/>
              <w:jc w:val="center"/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left="57" w:hanging="34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 xml:space="preserve">2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dwie przejazdy kolejk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lub autkami</w:t>
            </w:r>
            <w:r>
              <w:rPr>
                <w:rFonts w:ascii="Arial" w:hAnsi="Arial"/>
                <w:color w:val="00b0f0"/>
                <w:sz w:val="22"/>
                <w:szCs w:val="22"/>
                <w:u w:color="00b0f0"/>
                <w:rtl w:val="0"/>
              </w:rPr>
              <w:t xml:space="preserve">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7 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left="57" w:hanging="34"/>
              <w:jc w:val="center"/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□</w:t>
            </w:r>
          </w:p>
        </w:tc>
      </w:tr>
    </w:tbl>
    <w:p>
      <w:pPr>
        <w:pStyle w:val="Normal.0"/>
        <w:keepNext w:val="1"/>
        <w:widowControl w:val="0"/>
        <w:spacing w:before="120" w:line="240" w:lineRule="auto"/>
        <w:ind w:left="108" w:hanging="108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keepNext w:val="1"/>
        <w:widowControl w:val="0"/>
        <w:tabs>
          <w:tab w:val="left" w:pos="4496"/>
        </w:tabs>
        <w:rPr>
          <w:rFonts w:ascii="Arial" w:cs="Arial" w:hAnsi="Arial" w:eastAsia="Arial"/>
        </w:rPr>
      </w:pPr>
    </w:p>
    <w:tbl>
      <w:tblPr>
        <w:tblW w:w="44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0"/>
      </w:tblGrid>
      <w:tr>
        <w:tblPrEx>
          <w:shd w:val="clear" w:color="auto" w:fill="ced7e7"/>
        </w:tblPrEx>
        <w:trPr>
          <w:trHeight w:val="1173" w:hRule="atLeast"/>
        </w:trPr>
        <w:tc>
          <w:tcPr>
            <w:tcW w:type="dxa" w:w="44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Podpis Organizatora:</w:t>
            </w:r>
          </w:p>
          <w:p>
            <w:pPr>
              <w:pStyle w:val="Normal.0"/>
              <w:keepNext w:val="1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Normal.0"/>
              <w:keepNext w:val="1"/>
              <w:widowControl w:val="0"/>
              <w:bidi w:val="0"/>
              <w:spacing w:before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_______________________</w:t>
            </w:r>
          </w:p>
        </w:tc>
      </w:tr>
    </w:tbl>
    <w:p>
      <w:pPr>
        <w:pStyle w:val="Normal.0"/>
        <w:keepNext w:val="1"/>
        <w:widowControl w:val="0"/>
        <w:tabs>
          <w:tab w:val="left" w:pos="4496"/>
        </w:tabs>
        <w:spacing w:line="240" w:lineRule="auto"/>
        <w:ind w:left="108" w:hanging="108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2240" w:h="15840" w:orient="portrait"/>
      <w:pgMar w:top="284" w:right="900" w:bottom="1497" w:left="1134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sz w:val="18"/>
        <w:szCs w:val="18"/>
      </w:rPr>
    </w:pPr>
  </w:p>
  <w:p>
    <w:pPr>
      <w:pStyle w:val="Normal.0"/>
      <w:jc w:val="center"/>
    </w:pPr>
    <w:r>
      <w:rPr>
        <w:sz w:val="18"/>
        <w:szCs w:val="18"/>
        <w:rtl w:val="0"/>
      </w:rPr>
      <w:t xml:space="preserve">Loopys Sp. z o.o., </w:t>
    </w:r>
    <w:r>
      <w:rPr>
        <w:sz w:val="18"/>
        <w:szCs w:val="18"/>
        <w:rtl w:val="0"/>
      </w:rPr>
      <w:t xml:space="preserve"> Czekoladowa 20, 55-040 Bielany Wroc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 xml:space="preserve">awskie </w:t>
    </w:r>
    <w:r>
      <w:rPr>
        <w:sz w:val="18"/>
        <w:szCs w:val="18"/>
        <w:rtl w:val="0"/>
      </w:rPr>
      <w:t xml:space="preserve">/ www.loopys.pl, tel.: +48 </w:t>
    </w:r>
    <w:r>
      <w:rPr>
        <w:rStyle w:val="Hyperlink.0"/>
        <w:sz w:val="18"/>
        <w:szCs w:val="18"/>
      </w:rPr>
      <w:fldChar w:fldCharType="begin" w:fldLock="0"/>
    </w:r>
    <w:r>
      <w:rPr>
        <w:rStyle w:val="Hyperlink.0"/>
        <w:sz w:val="18"/>
        <w:szCs w:val="18"/>
      </w:rPr>
      <w:instrText xml:space="preserve"> HYPERLINK "https://www.google.com/search?q=bielany+czekoladowa+20+loopys&amp;oq=bielany+czekoladowa+20+loopys&amp;aqs=chrome..69i57.6666j0j1&amp;sourceid=chrome&amp;ie=UTF-8#"</w:instrText>
    </w:r>
    <w:r>
      <w:rPr>
        <w:rStyle w:val="Hyperlink.0"/>
        <w:sz w:val="18"/>
        <w:szCs w:val="18"/>
      </w:rPr>
      <w:fldChar w:fldCharType="separate" w:fldLock="0"/>
    </w:r>
    <w:r>
      <w:rPr>
        <w:rStyle w:val="Hyperlink.0"/>
        <w:sz w:val="18"/>
        <w:szCs w:val="18"/>
        <w:rtl w:val="0"/>
      </w:rPr>
      <w:t>71 793 42 92</w:t>
    </w:r>
    <w:r>
      <w:rPr>
        <w:sz w:val="18"/>
        <w:szCs w:val="18"/>
      </w:rPr>
      <w:fldChar w:fldCharType="end" w:fldLock="0"/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1866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58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0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026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7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46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186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center" w:pos="3428"/>
        </w:tabs>
        <w:ind w:left="45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59"/>
          <w:tab w:val="center" w:pos="3428"/>
        </w:tabs>
        <w:ind w:left="117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59"/>
          <w:tab w:val="center" w:pos="3428"/>
        </w:tabs>
        <w:ind w:left="189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59"/>
          <w:tab w:val="center" w:pos="3428"/>
        </w:tabs>
        <w:ind w:left="261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59"/>
          <w:tab w:val="center" w:pos="3428"/>
        </w:tabs>
        <w:ind w:left="333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59"/>
          <w:tab w:val="center" w:pos="3428"/>
        </w:tabs>
        <w:ind w:left="405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59"/>
          <w:tab w:val="center" w:pos="3428"/>
        </w:tabs>
        <w:ind w:left="477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59"/>
          <w:tab w:val="center" w:pos="3428"/>
        </w:tabs>
        <w:ind w:left="549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59"/>
          <w:tab w:val="center" w:pos="3428"/>
        </w:tabs>
        <w:ind w:left="621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4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3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7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Łącze">
    <w:name w:val="Łącze"/>
    <w:rPr>
      <w:color w:val="000080"/>
      <w:u w:val="single" w:color="000080"/>
    </w:rPr>
  </w:style>
  <w:style w:type="character" w:styleId="Hyperlink.0">
    <w:name w:val="Hyperlink.0"/>
    <w:basedOn w:val="Łącze"/>
    <w:next w:val="Hyperlink.0"/>
    <w:rPr>
      <w:color w:val="000000"/>
      <w:u w:val="none"/>
    </w:rPr>
  </w:style>
  <w:style w:type="character" w:styleId="Hyperlink.1">
    <w:name w:val="Hyperlink.1"/>
    <w:basedOn w:val="Łącze"/>
    <w:next w:val="Hyperlink.1"/>
    <w:rPr>
      <w:rFonts w:ascii="Arial" w:cs="Arial" w:hAnsi="Arial" w:eastAsia="Arial"/>
      <w:b w:val="1"/>
      <w:bCs w:val="1"/>
      <w:sz w:val="22"/>
      <w:szCs w:val="22"/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4">
    <w:name w:val="Zaimportowany styl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